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1638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F2B59">
                <w:rPr>
                  <w:rFonts w:ascii="Arial" w:hAnsi="Arial" w:cs="Arial"/>
                  <w:b/>
                  <w:sz w:val="36"/>
                  <w:szCs w:val="36"/>
                </w:rPr>
                <w:t>Tris(2-chloroethyl)a</w:t>
              </w:r>
              <w:r w:rsidR="00CF2B59" w:rsidRPr="00CF2B59">
                <w:rPr>
                  <w:rFonts w:ascii="Arial" w:hAnsi="Arial" w:cs="Arial"/>
                  <w:b/>
                  <w:sz w:val="36"/>
                  <w:szCs w:val="36"/>
                </w:rPr>
                <w:t>mine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1638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r w:rsidR="0093023A">
                                <w:rPr>
                                  <w:rFonts w:ascii="Arial" w:eastAsia="Times New Roman" w:hAnsi="Arial" w:cs="Arial"/>
                                  <w:sz w:val="20"/>
                                  <w:szCs w:val="20"/>
                                </w:rPr>
                                <w:t xml:space="preserve"> (also known as HN-3 nitrogen mustard)</w:t>
                              </w:r>
                            </w:sdtContent>
                          </w:sdt>
                        </w:sdtContent>
                      </w:sdt>
                    </w:sdtContent>
                  </w:sdt>
                </w:sdtContent>
              </w:sdt>
            </w:sdtContent>
          </w:sdt>
          <w:r w:rsidR="00847887">
            <w:rPr>
              <w:rFonts w:ascii="Arial" w:hAnsi="Arial" w:cs="Arial"/>
              <w:sz w:val="20"/>
              <w:szCs w:val="20"/>
            </w:rPr>
            <w:t xml:space="preserve"> </w:t>
          </w:r>
          <w:r w:rsidR="008E0CCB">
            <w:rPr>
              <w:rFonts w:ascii="Arial" w:hAnsi="Arial" w:cs="Arial"/>
              <w:sz w:val="20"/>
              <w:szCs w:val="20"/>
            </w:rPr>
            <w:t xml:space="preserve">is an alkylating agent that </w:t>
          </w:r>
          <w:r w:rsidR="0072269B">
            <w:rPr>
              <w:rFonts w:ascii="Arial" w:hAnsi="Arial" w:cs="Arial"/>
              <w:sz w:val="20"/>
              <w:szCs w:val="20"/>
            </w:rPr>
            <w:t>may be fatal</w:t>
          </w:r>
          <w:r w:rsidR="001A2F4E">
            <w:rPr>
              <w:rFonts w:ascii="Arial" w:hAnsi="Arial" w:cs="Arial"/>
              <w:sz w:val="20"/>
              <w:szCs w:val="20"/>
            </w:rPr>
            <w:t xml:space="preserve"> if</w:t>
          </w:r>
          <w:r w:rsidR="00F10DD0">
            <w:rPr>
              <w:rFonts w:ascii="Arial" w:hAnsi="Arial" w:cs="Arial"/>
              <w:sz w:val="20"/>
              <w:szCs w:val="20"/>
            </w:rPr>
            <w:t xml:space="preserve"> </w:t>
          </w:r>
          <w:r w:rsidR="00AF4C5F">
            <w:rPr>
              <w:rFonts w:ascii="Arial" w:hAnsi="Arial" w:cs="Arial"/>
              <w:sz w:val="20"/>
              <w:szCs w:val="20"/>
            </w:rPr>
            <w:t>ingested</w:t>
          </w:r>
          <w:r w:rsidR="00F10DD0">
            <w:rPr>
              <w:rFonts w:ascii="Arial" w:hAnsi="Arial" w:cs="Arial"/>
              <w:sz w:val="20"/>
              <w:szCs w:val="20"/>
            </w:rPr>
            <w:t xml:space="preserve"> and is harmful if inhaled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It is classified by IARC as Group 2B, possibly carcinogenic to humans</w:t>
          </w:r>
          <w:r w:rsidR="008E0CCB">
            <w:rPr>
              <w:rFonts w:ascii="Arial" w:hAnsi="Arial" w:cs="Arial"/>
              <w:sz w:val="20"/>
              <w:szCs w:val="20"/>
            </w:rPr>
            <w:t>.</w:t>
          </w:r>
          <w:r w:rsidR="00572F2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401E39">
            <w:rPr>
              <w:rFonts w:ascii="Arial" w:hAnsi="Arial" w:cs="Arial"/>
              <w:sz w:val="20"/>
              <w:szCs w:val="20"/>
            </w:rPr>
            <w:t>a chemical warfare blister agent</w:t>
          </w:r>
          <w:r w:rsidR="00F10DD0">
            <w:rPr>
              <w:rFonts w:ascii="Arial" w:hAnsi="Arial" w:cs="Arial"/>
              <w:sz w:val="20"/>
              <w:szCs w:val="20"/>
            </w:rPr>
            <w:t xml:space="preserve"> and an antineoplastic agent</w:t>
          </w:r>
          <w:r w:rsidR="00401E3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3023A" w:rsidRPr="0093023A">
            <w:rPr>
              <w:rFonts w:ascii="Arial" w:hAnsi="Arial" w:cs="Arial"/>
              <w:sz w:val="20"/>
              <w:szCs w:val="20"/>
            </w:rPr>
            <w:t>555-77-1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E0BA2">
            <w:rPr>
              <w:rFonts w:ascii="Arial" w:hAnsi="Arial" w:cs="Arial"/>
              <w:b/>
              <w:sz w:val="20"/>
              <w:szCs w:val="20"/>
              <w:u w:val="single"/>
            </w:rPr>
            <w:t xml:space="preserve">Acute toxicant, </w:t>
          </w:r>
          <w:r w:rsidR="00572F26">
            <w:rPr>
              <w:rFonts w:ascii="Arial" w:hAnsi="Arial" w:cs="Arial"/>
              <w:b/>
              <w:sz w:val="20"/>
              <w:szCs w:val="20"/>
              <w:u w:val="single"/>
            </w:rPr>
            <w:t xml:space="preserve">corrosive, </w:t>
          </w:r>
          <w:r w:rsidR="0093023A">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401E39">
            <w:rPr>
              <w:rFonts w:ascii="Arial" w:hAnsi="Arial" w:cs="Arial"/>
              <w:sz w:val="20"/>
              <w:szCs w:val="20"/>
              <w:vertAlign w:val="subscript"/>
            </w:rPr>
            <w:t>6</w:t>
          </w:r>
          <w:r w:rsidR="0072269B" w:rsidRPr="0072269B">
            <w:rPr>
              <w:rFonts w:ascii="Arial" w:hAnsi="Arial" w:cs="Arial"/>
              <w:sz w:val="20"/>
              <w:szCs w:val="20"/>
            </w:rPr>
            <w:t>H</w:t>
          </w:r>
          <w:r w:rsidR="00EE0BA2">
            <w:rPr>
              <w:rFonts w:ascii="Arial" w:hAnsi="Arial" w:cs="Arial"/>
              <w:sz w:val="20"/>
              <w:szCs w:val="20"/>
              <w:vertAlign w:val="subscript"/>
            </w:rPr>
            <w:t>1</w:t>
          </w:r>
          <w:r w:rsidR="0093023A">
            <w:rPr>
              <w:rFonts w:ascii="Arial" w:hAnsi="Arial" w:cs="Arial"/>
              <w:sz w:val="20"/>
              <w:szCs w:val="20"/>
              <w:vertAlign w:val="subscript"/>
            </w:rPr>
            <w:t>2</w:t>
          </w:r>
          <w:r w:rsidR="00401E39">
            <w:rPr>
              <w:rFonts w:ascii="Arial" w:hAnsi="Arial" w:cs="Arial"/>
              <w:sz w:val="20"/>
              <w:szCs w:val="20"/>
            </w:rPr>
            <w:t>Cl</w:t>
          </w:r>
          <w:r w:rsidR="0093023A">
            <w:rPr>
              <w:rFonts w:ascii="Arial" w:hAnsi="Arial" w:cs="Arial"/>
              <w:sz w:val="20"/>
              <w:szCs w:val="20"/>
              <w:vertAlign w:val="subscript"/>
            </w:rPr>
            <w:t>3</w:t>
          </w:r>
          <w:r w:rsidR="00401E39">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01E39">
            <w:rPr>
              <w:rFonts w:ascii="Arial" w:hAnsi="Arial" w:cs="Arial"/>
              <w:sz w:val="20"/>
              <w:szCs w:val="20"/>
            </w:rPr>
            <w:t>Colorless, light y</w:t>
          </w:r>
          <w:r w:rsidR="00EE0BA2">
            <w:rPr>
              <w:rFonts w:ascii="Arial" w:hAnsi="Arial" w:cs="Arial"/>
              <w:sz w:val="20"/>
              <w:szCs w:val="20"/>
            </w:rPr>
            <w:t>ellow</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3023A">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16382" w:rsidP="00EE0BA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21D8B">
                <w:rPr>
                  <w:rFonts w:ascii="Arial" w:hAnsi="Arial" w:cs="Arial"/>
                  <w:sz w:val="20"/>
                  <w:szCs w:val="20"/>
                </w:rPr>
                <w:t>may be fatal</w:t>
              </w:r>
              <w:r w:rsidR="00847887">
                <w:rPr>
                  <w:rFonts w:ascii="Arial" w:hAnsi="Arial" w:cs="Arial"/>
                  <w:sz w:val="20"/>
                  <w:szCs w:val="20"/>
                </w:rPr>
                <w:t xml:space="preserve"> if </w:t>
              </w:r>
              <w:r w:rsidR="00AF4C5F">
                <w:rPr>
                  <w:rFonts w:ascii="Arial" w:hAnsi="Arial" w:cs="Arial"/>
                  <w:sz w:val="20"/>
                  <w:szCs w:val="20"/>
                </w:rPr>
                <w:t>ingested</w:t>
              </w:r>
              <w:r w:rsidR="00F10DD0">
                <w:rPr>
                  <w:rFonts w:ascii="Arial" w:hAnsi="Arial" w:cs="Arial"/>
                  <w:sz w:val="20"/>
                  <w:szCs w:val="20"/>
                </w:rPr>
                <w:t xml:space="preserve"> and is harmful if inhaled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w:t>
              </w:r>
              <w:r w:rsidR="005D06CC">
                <w:rPr>
                  <w:rFonts w:ascii="Arial" w:hAnsi="Arial" w:cs="Arial"/>
                  <w:sz w:val="20"/>
                  <w:szCs w:val="20"/>
                </w:rPr>
                <w:t xml:space="preserve"> Dermal (rabbit) LD50 = 5mg/kg. Inhalation (rat) LC50 = 0.2mg/L/10min. Oral (rat) LD50 = 5mg/kg.</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8E0CCB">
                <w:rPr>
                  <w:rFonts w:ascii="Arial" w:hAnsi="Arial" w:cs="Arial"/>
                  <w:sz w:val="20"/>
                  <w:szCs w:val="20"/>
                </w:rPr>
                <w:t xml:space="preserve">It may cause cancer. </w:t>
              </w:r>
              <w:r w:rsidR="00B628EC">
                <w:rPr>
                  <w:rFonts w:ascii="Arial" w:hAnsi="Arial" w:cs="Arial"/>
                  <w:sz w:val="20"/>
                  <w:szCs w:val="20"/>
                </w:rPr>
                <w:t xml:space="preserve">Symptoms of exposure include </w:t>
              </w:r>
              <w:r w:rsidR="00E255BD">
                <w:rPr>
                  <w:rFonts w:ascii="Arial" w:hAnsi="Arial" w:cs="Arial"/>
                  <w:sz w:val="20"/>
                  <w:szCs w:val="20"/>
                </w:rPr>
                <w:t>blistering,</w:t>
              </w:r>
              <w:r w:rsidR="002B13BB">
                <w:rPr>
                  <w:rFonts w:ascii="Arial" w:hAnsi="Arial" w:cs="Arial"/>
                  <w:sz w:val="20"/>
                  <w:szCs w:val="20"/>
                </w:rPr>
                <w:t xml:space="preserve"> </w:t>
              </w:r>
              <w:r w:rsidR="00F10DD0">
                <w:rPr>
                  <w:rFonts w:ascii="Arial" w:hAnsi="Arial" w:cs="Arial"/>
                  <w:sz w:val="20"/>
                  <w:szCs w:val="20"/>
                </w:rPr>
                <w:t>conjunctivitis</w:t>
              </w:r>
              <w:r w:rsidR="00E255BD">
                <w:rPr>
                  <w:rFonts w:ascii="Arial" w:hAnsi="Arial" w:cs="Arial"/>
                  <w:sz w:val="20"/>
                  <w:szCs w:val="20"/>
                </w:rPr>
                <w:t xml:space="preserve">, nausea, vomiting, </w:t>
              </w:r>
              <w:r w:rsidR="00F10DD0">
                <w:rPr>
                  <w:rFonts w:ascii="Arial" w:hAnsi="Arial" w:cs="Arial"/>
                  <w:sz w:val="20"/>
                  <w:szCs w:val="20"/>
                </w:rPr>
                <w:t>diarrhea, coughing, shortness of breath, headache, bone marrow suppression, delayed pulmonary edema, and convulsions.</w:t>
              </w:r>
              <w:r w:rsidR="007E2BFB">
                <w:rPr>
                  <w:rFonts w:ascii="Arial" w:hAnsi="Arial" w:cs="Arial"/>
                  <w:sz w:val="20"/>
                  <w:szCs w:val="20"/>
                </w:rPr>
                <w:t xml:space="preserve"> Acts as a strong base in water.</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5D06CC">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5D06CC">
                    <w:rPr>
                      <w:rFonts w:ascii="Arial" w:hAnsi="Arial" w:cs="Arial"/>
                      <w:sz w:val="20"/>
                      <w:szCs w:val="20"/>
                    </w:rPr>
                    <w:t xml:space="preserve">     </w:t>
                  </w:r>
                </w:sdtContent>
              </w:sdt>
            </w:sdtContent>
          </w:sdt>
        </w:sdtContent>
      </w:sdt>
    </w:p>
    <w:p w:rsidR="00A85791" w:rsidRPr="003F564F" w:rsidRDefault="00A85791" w:rsidP="00A85791">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1638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1638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638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638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1638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1638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1638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1638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1638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1638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1638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1638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1638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F10DD0">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1638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93023A">
        <w:rPr>
          <w:rFonts w:ascii="Arial" w:eastAsia="Calibri" w:hAnsi="Arial" w:cs="Arial"/>
          <w:bCs/>
          <w:sz w:val="20"/>
          <w:szCs w:val="20"/>
        </w:rPr>
        <w:t xml:space="preserve">carcinogen </w:t>
      </w:r>
      <w:r w:rsidR="008E0CCB">
        <w:rPr>
          <w:rFonts w:ascii="Arial" w:eastAsia="Calibri" w:hAnsi="Arial" w:cs="Arial"/>
          <w:bCs/>
          <w:sz w:val="20"/>
          <w:szCs w:val="20"/>
        </w:rPr>
        <w:t>and</w:t>
      </w:r>
      <w:r w:rsidR="005D06CC">
        <w:rPr>
          <w:rFonts w:ascii="Arial" w:eastAsia="Calibri" w:hAnsi="Arial" w:cs="Arial"/>
          <w:bCs/>
          <w:sz w:val="20"/>
          <w:szCs w:val="20"/>
        </w:rPr>
        <w:t>/or</w:t>
      </w:r>
      <w:r w:rsidR="008E0CCB">
        <w:rPr>
          <w:rFonts w:ascii="Arial" w:eastAsia="Calibri" w:hAnsi="Arial" w:cs="Arial"/>
          <w:bCs/>
          <w:sz w:val="20"/>
          <w:szCs w:val="20"/>
        </w:rPr>
        <w:t xml:space="preserve"> </w:t>
      </w:r>
      <w:r w:rsidR="0001174E">
        <w:rPr>
          <w:rFonts w:ascii="Arial" w:eastAsia="Calibri" w:hAnsi="Arial" w:cs="Arial"/>
          <w:bCs/>
          <w:sz w:val="20"/>
          <w:szCs w:val="20"/>
        </w:rPr>
        <w:t>acute toxi</w:t>
      </w:r>
      <w:r w:rsidR="005D06CC">
        <w:rPr>
          <w:rFonts w:ascii="Arial" w:eastAsia="Calibri" w:hAnsi="Arial" w:cs="Arial"/>
          <w:bCs/>
          <w:sz w:val="20"/>
          <w:szCs w:val="20"/>
        </w:rPr>
        <w:t>n</w:t>
      </w:r>
      <w:r w:rsidR="00A42CD5">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8E0CCB">
        <w:rPr>
          <w:rFonts w:ascii="Arial" w:hAnsi="Arial" w:cs="Arial"/>
          <w:bCs/>
          <w:sz w:val="20"/>
          <w:szCs w:val="20"/>
        </w:rPr>
        <w:t xml:space="preserve"> and acids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A7303" w:rsidRDefault="001A7303" w:rsidP="001A7303">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A7303" w:rsidRPr="00600ABB" w:rsidRDefault="001A7303" w:rsidP="001A730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A7303" w:rsidRDefault="001A7303" w:rsidP="001A730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A7303" w:rsidRDefault="001A7303" w:rsidP="001A730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A7303" w:rsidRPr="00C94889" w:rsidRDefault="001A7303" w:rsidP="001A7303">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1A7303" w:rsidRDefault="001A7303" w:rsidP="001A730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A7303" w:rsidRPr="003F564F" w:rsidRDefault="001A7303" w:rsidP="001A7303">
      <w:pPr>
        <w:pStyle w:val="Heading1"/>
      </w:pPr>
    </w:p>
    <w:p w:rsidR="001A7303" w:rsidRDefault="001A7303" w:rsidP="001A730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A7303" w:rsidRPr="00265CA6" w:rsidRDefault="001A7303" w:rsidP="001A73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A7303" w:rsidRDefault="001A7303" w:rsidP="001A730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A7303" w:rsidRPr="00265CA6" w:rsidRDefault="001A7303" w:rsidP="001A73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F7C2D" w:rsidRPr="00F17523" w:rsidRDefault="00BF7C2D" w:rsidP="00BF7C2D">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BF7C2D" w:rsidRPr="00BF7C2D" w:rsidRDefault="00BF7C2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16382"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F7C2D" w:rsidRPr="00AF1F08" w:rsidRDefault="00BF7C2D" w:rsidP="00BF7C2D">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1638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B7134" w:rsidRPr="00514382" w:rsidRDefault="009B7134" w:rsidP="009B7134">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B7134" w:rsidRPr="00514382" w:rsidRDefault="009B7134" w:rsidP="009B7134">
      <w:pPr>
        <w:spacing w:after="0" w:line="240" w:lineRule="auto"/>
        <w:rPr>
          <w:rFonts w:ascii="Arial" w:hAnsi="Arial" w:cs="Arial"/>
          <w:sz w:val="20"/>
          <w:szCs w:val="20"/>
        </w:rPr>
      </w:pPr>
    </w:p>
    <w:p w:rsidR="009B7134" w:rsidRPr="00514382" w:rsidRDefault="009B7134" w:rsidP="009B713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5D06CC" w:rsidRDefault="00457BA4" w:rsidP="00457BA4">
      <w:pPr>
        <w:ind w:left="360"/>
        <w:contextualSpacing/>
        <w:rPr>
          <w:rFonts w:ascii="Arial" w:eastAsia="Calibri" w:hAnsi="Arial" w:cs="Arial"/>
          <w:sz w:val="20"/>
          <w:szCs w:val="20"/>
        </w:rPr>
      </w:pPr>
      <w:r w:rsidRPr="005D06CC">
        <w:rPr>
          <w:rFonts w:ascii="Arial" w:eastAsia="Calibri" w:hAnsi="Arial" w:cs="Arial"/>
          <w:sz w:val="20"/>
          <w:szCs w:val="20"/>
        </w:rPr>
        <w:t xml:space="preserve">Print name __________________________Signature___________________________    </w:t>
      </w:r>
    </w:p>
    <w:p w:rsidR="00457BA4" w:rsidRPr="005D06CC" w:rsidRDefault="00457BA4" w:rsidP="00457BA4">
      <w:pPr>
        <w:ind w:left="360"/>
        <w:contextualSpacing/>
        <w:rPr>
          <w:rFonts w:ascii="Arial" w:eastAsia="Calibri" w:hAnsi="Arial" w:cs="Arial"/>
          <w:sz w:val="20"/>
          <w:szCs w:val="20"/>
        </w:rPr>
      </w:pPr>
      <w:r w:rsidRPr="005D06CC">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B2" w:rsidRDefault="00250CB2" w:rsidP="00E83E8B">
      <w:pPr>
        <w:spacing w:after="0" w:line="240" w:lineRule="auto"/>
      </w:pPr>
      <w:r>
        <w:separator/>
      </w:r>
    </w:p>
  </w:endnote>
  <w:endnote w:type="continuationSeparator" w:id="0">
    <w:p w:rsidR="00250CB2" w:rsidRDefault="00250CB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82" w:rsidRDefault="0051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B" w:rsidRDefault="0051638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r w:rsidR="007B022E">
                                                                                                                                                                                                                                                                                                                                                                                                                  <w:rPr>
                                                                                                                                                                                                                                                                                                                                                                                                                    <w:rFonts w:ascii="Arial" w:eastAsia="Times New Roman" w:hAnsi="Arial" w:cs="Arial"/>
                                                                                                                                                                                                                                                                                                                                                                                                                    <w:sz w:val="20"/>
                                                                                                                                                                                                                                                                                                                                                                                                                    <w:szCs w:val="20"/>
                                                                                                                                                                                                                                                                                                                                                                                                                  </w:rPr>
                                                                                                                                                                                                                                                                                                                                                                                                                  <w:t>Tris(2-chloroethyl)a</w:t>
                                                                                                                                                                                                                                                                                                                                                                                                                </w:r>
                                                                                                                                                                                                                                                                                                                                                                                                                <w:r w:rsidR="007B022E" w:rsidRPr="007B022E">
                                                                                                                                                                                                                                                                                                                                                                                                                  <w:rPr>
                                                                                                                                                                                                                                                                                                                                                                                                                    <w:rFonts w:ascii="Arial" w:eastAsia="Times New Roman" w:hAnsi="Arial" w:cs="Arial"/>
                                                                                                                                                                                                                                                                                                                                                                                                                    <w:sz w:val="20"/>
                                                                                                                                                                                                                                                                                                                                                                                                                    <w:szCs w:val="20"/>
                                                                                                                                                                                                                                                                                                                                                                                                                  </w:rPr>
                                                                                                                                                                                                                                                                                                                                                                                                                  <w:t>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F77DB" w:rsidRPr="00F909E2">
          <w:rPr>
            <w:rFonts w:ascii="Arial" w:hAnsi="Arial" w:cs="Arial"/>
            <w:sz w:val="18"/>
            <w:szCs w:val="18"/>
          </w:rPr>
          <w:tab/>
        </w:r>
        <w:r w:rsidR="00A85791" w:rsidRPr="00F5122D">
          <w:rPr>
            <w:rFonts w:ascii="Arial" w:hAnsi="Arial" w:cs="Arial"/>
            <w:bCs/>
            <w:sz w:val="18"/>
            <w:szCs w:val="18"/>
          </w:rPr>
          <w:t xml:space="preserve">Page </w:t>
        </w:r>
        <w:r w:rsidR="00A85791" w:rsidRPr="00F5122D">
          <w:rPr>
            <w:rFonts w:ascii="Arial" w:hAnsi="Arial" w:cs="Arial"/>
            <w:bCs/>
            <w:sz w:val="18"/>
            <w:szCs w:val="18"/>
          </w:rPr>
          <w:fldChar w:fldCharType="begin"/>
        </w:r>
        <w:r w:rsidR="00A85791" w:rsidRPr="00F5122D">
          <w:rPr>
            <w:rFonts w:ascii="Arial" w:hAnsi="Arial" w:cs="Arial"/>
            <w:bCs/>
            <w:sz w:val="18"/>
            <w:szCs w:val="18"/>
          </w:rPr>
          <w:instrText xml:space="preserve"> PAGE  \* Arabic  \* MERGEFORMAT </w:instrText>
        </w:r>
        <w:r w:rsidR="00A85791" w:rsidRPr="00F5122D">
          <w:rPr>
            <w:rFonts w:ascii="Arial" w:hAnsi="Arial" w:cs="Arial"/>
            <w:bCs/>
            <w:sz w:val="18"/>
            <w:szCs w:val="18"/>
          </w:rPr>
          <w:fldChar w:fldCharType="separate"/>
        </w:r>
        <w:r>
          <w:rPr>
            <w:rFonts w:ascii="Arial" w:hAnsi="Arial" w:cs="Arial"/>
            <w:bCs/>
            <w:noProof/>
            <w:sz w:val="18"/>
            <w:szCs w:val="18"/>
          </w:rPr>
          <w:t>1</w:t>
        </w:r>
        <w:r w:rsidR="00A85791" w:rsidRPr="00F5122D">
          <w:rPr>
            <w:rFonts w:ascii="Arial" w:hAnsi="Arial" w:cs="Arial"/>
            <w:bCs/>
            <w:sz w:val="18"/>
            <w:szCs w:val="18"/>
          </w:rPr>
          <w:fldChar w:fldCharType="end"/>
        </w:r>
        <w:r w:rsidR="00A85791" w:rsidRPr="00F5122D">
          <w:rPr>
            <w:rFonts w:ascii="Arial" w:hAnsi="Arial" w:cs="Arial"/>
            <w:sz w:val="18"/>
            <w:szCs w:val="18"/>
          </w:rPr>
          <w:t xml:space="preserve"> of </w:t>
        </w:r>
        <w:r w:rsidR="00A85791" w:rsidRPr="00F5122D">
          <w:rPr>
            <w:rFonts w:ascii="Arial" w:hAnsi="Arial" w:cs="Arial"/>
            <w:bCs/>
            <w:sz w:val="18"/>
            <w:szCs w:val="18"/>
          </w:rPr>
          <w:fldChar w:fldCharType="begin"/>
        </w:r>
        <w:r w:rsidR="00A85791" w:rsidRPr="00F5122D">
          <w:rPr>
            <w:rFonts w:ascii="Arial" w:hAnsi="Arial" w:cs="Arial"/>
            <w:bCs/>
            <w:sz w:val="18"/>
            <w:szCs w:val="18"/>
          </w:rPr>
          <w:instrText xml:space="preserve"> NUMPAGES  \* Arabic  \* MERGEFORMAT </w:instrText>
        </w:r>
        <w:r w:rsidR="00A85791" w:rsidRPr="00F5122D">
          <w:rPr>
            <w:rFonts w:ascii="Arial" w:hAnsi="Arial" w:cs="Arial"/>
            <w:bCs/>
            <w:sz w:val="18"/>
            <w:szCs w:val="18"/>
          </w:rPr>
          <w:fldChar w:fldCharType="separate"/>
        </w:r>
        <w:r>
          <w:rPr>
            <w:rFonts w:ascii="Arial" w:hAnsi="Arial" w:cs="Arial"/>
            <w:bCs/>
            <w:noProof/>
            <w:sz w:val="18"/>
            <w:szCs w:val="18"/>
          </w:rPr>
          <w:t>5</w:t>
        </w:r>
        <w:r w:rsidR="00A85791" w:rsidRPr="00F5122D">
          <w:rPr>
            <w:rFonts w:ascii="Arial" w:hAnsi="Arial" w:cs="Arial"/>
            <w:bCs/>
            <w:sz w:val="18"/>
            <w:szCs w:val="18"/>
          </w:rPr>
          <w:fldChar w:fldCharType="end"/>
        </w:r>
        <w:r w:rsidR="007F77DB"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A85791">
              <w:rPr>
                <w:rFonts w:ascii="Arial" w:hAnsi="Arial" w:cs="Arial"/>
                <w:noProof/>
                <w:sz w:val="18"/>
                <w:szCs w:val="18"/>
              </w:rPr>
              <w:t>11/1/2017</w:t>
            </w:r>
          </w:sdtContent>
        </w:sdt>
      </w:sdtContent>
    </w:sdt>
  </w:p>
  <w:p w:rsidR="007F77DB" w:rsidRDefault="007F77DB">
    <w:pPr>
      <w:pStyle w:val="Footer"/>
      <w:rPr>
        <w:rFonts w:ascii="Arial" w:hAnsi="Arial" w:cs="Arial"/>
        <w:noProof/>
        <w:sz w:val="18"/>
        <w:szCs w:val="18"/>
      </w:rPr>
    </w:pPr>
  </w:p>
  <w:p w:rsidR="007F77DB" w:rsidRPr="00A85791" w:rsidRDefault="00516382" w:rsidP="00516382">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47"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82" w:rsidRDefault="0051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B2" w:rsidRDefault="00250CB2" w:rsidP="00E83E8B">
      <w:pPr>
        <w:spacing w:after="0" w:line="240" w:lineRule="auto"/>
      </w:pPr>
      <w:r>
        <w:separator/>
      </w:r>
    </w:p>
  </w:footnote>
  <w:footnote w:type="continuationSeparator" w:id="0">
    <w:p w:rsidR="00250CB2" w:rsidRDefault="00250CB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82" w:rsidRDefault="0051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B" w:rsidRDefault="00A85791">
    <w:pPr>
      <w:pStyle w:val="Header"/>
    </w:pPr>
    <w:r>
      <w:rPr>
        <w:noProof/>
      </w:rPr>
      <w:drawing>
        <wp:anchor distT="0" distB="0" distL="114300" distR="114300" simplePos="0" relativeHeight="251659264" behindDoc="1" locked="0" layoutInCell="1" allowOverlap="1" wp14:anchorId="3E199DF2" wp14:editId="77CD1AC3">
          <wp:simplePos x="0" y="0"/>
          <wp:positionH relativeFrom="page">
            <wp:posOffset>522514</wp:posOffset>
          </wp:positionH>
          <wp:positionV relativeFrom="page">
            <wp:posOffset>396998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7DB">
      <w:ptab w:relativeTo="indent" w:alignment="left" w:leader="none"/>
    </w:r>
    <w:r w:rsidR="007F77DB">
      <w:ptab w:relativeTo="margin" w:alignment="left" w:leader="none"/>
    </w:r>
  </w:p>
  <w:p w:rsidR="007F77DB" w:rsidRDefault="007F77DB">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82" w:rsidRDefault="0051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A7303"/>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0CB2"/>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36267"/>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6382"/>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06CC"/>
    <w:rsid w:val="005D2164"/>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B7134"/>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81F1A"/>
    <w:rsid w:val="00A84B69"/>
    <w:rsid w:val="00A85791"/>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C2D"/>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59F80"/>
  <w15:docId w15:val="{85D5E0C8-E3D2-4DEE-8C61-2C1A4D60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9F48FA"/>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2F0E-61EC-4923-87B1-3B5414E1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2017-08-11T19:22:00Z</dcterms:created>
  <dcterms:modified xsi:type="dcterms:W3CDTF">2017-11-03T13:37:00Z</dcterms:modified>
</cp:coreProperties>
</file>